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01"/>
        <w:gridCol w:w="799"/>
        <w:gridCol w:w="807"/>
        <w:gridCol w:w="708"/>
        <w:gridCol w:w="781"/>
        <w:gridCol w:w="740"/>
        <w:gridCol w:w="12"/>
        <w:gridCol w:w="728"/>
        <w:gridCol w:w="489"/>
        <w:gridCol w:w="175"/>
        <w:gridCol w:w="1011"/>
        <w:gridCol w:w="1363"/>
        <w:gridCol w:w="1059"/>
        <w:gridCol w:w="1570"/>
      </w:tblGrid>
      <w:tr w:rsidR="007524CF" w:rsidTr="00F901A6">
        <w:trPr>
          <w:trHeight w:val="630"/>
          <w:jc w:val="center"/>
        </w:trPr>
        <w:tc>
          <w:tcPr>
            <w:tcW w:w="10643" w:type="dxa"/>
            <w:gridSpan w:val="14"/>
            <w:tcBorders>
              <w:bottom w:val="single" w:sz="4" w:space="0" w:color="000000"/>
            </w:tcBorders>
            <w:vAlign w:val="bottom"/>
          </w:tcPr>
          <w:p w:rsidR="007524CF" w:rsidRDefault="007524CF" w:rsidP="00F901A6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t>贺州市公共租赁住房保障申请表（实物配租）</w:t>
            </w:r>
          </w:p>
        </w:tc>
      </w:tr>
      <w:tr w:rsidR="007524CF" w:rsidTr="00F901A6">
        <w:trPr>
          <w:trHeight w:val="645"/>
          <w:jc w:val="center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申     请     人     情     况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524CF" w:rsidTr="00F901A6">
        <w:trPr>
          <w:trHeight w:val="720"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户口所在  地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户籍  性质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婚姻    状况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家庭总</w:t>
            </w:r>
          </w:p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人口数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现居住</w:t>
            </w:r>
          </w:p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地址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524CF" w:rsidTr="00F901A6">
        <w:trPr>
          <w:trHeight w:val="713"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</w:t>
            </w:r>
          </w:p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签订劳动合同时间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524CF" w:rsidTr="00F901A6">
        <w:trPr>
          <w:trHeight w:val="990"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缴养老保险或住房公积金年限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本人平均    月收入（元）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家庭人均月收入（元）</w:t>
            </w: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524CF" w:rsidTr="00F901A6">
        <w:trPr>
          <w:trHeight w:val="600"/>
          <w:jc w:val="center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家              庭              成              员              情              况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与户主关 系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职业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婚姻 状况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月收入（元）</w:t>
            </w:r>
          </w:p>
        </w:tc>
        <w:tc>
          <w:tcPr>
            <w:tcW w:w="3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</w:tr>
      <w:tr w:rsidR="007524CF" w:rsidTr="00F901A6">
        <w:trPr>
          <w:trHeight w:val="600"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524CF" w:rsidTr="00F901A6">
        <w:trPr>
          <w:trHeight w:val="600"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524CF" w:rsidTr="00F901A6">
        <w:trPr>
          <w:trHeight w:val="600"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524CF" w:rsidTr="00F901A6">
        <w:trPr>
          <w:trHeight w:val="600"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524CF" w:rsidTr="00F901A6">
        <w:trPr>
          <w:trHeight w:val="600"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524CF" w:rsidTr="00F901A6">
        <w:trPr>
          <w:trHeight w:val="600"/>
          <w:jc w:val="center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524CF" w:rsidTr="00F901A6">
        <w:trPr>
          <w:trHeight w:val="615"/>
          <w:jc w:val="center"/>
        </w:trPr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家庭现住房情况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类型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1、政策性住房</w:t>
            </w:r>
          </w:p>
        </w:tc>
        <w:tc>
          <w:tcPr>
            <w:tcW w:w="1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2、自有私房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3、承租市直管   或单位自管公房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4、承租他</w:t>
            </w:r>
          </w:p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人私房</w:t>
            </w: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5、搭住</w:t>
            </w:r>
          </w:p>
        </w:tc>
      </w:tr>
      <w:tr w:rsidR="007524CF" w:rsidTr="00F901A6">
        <w:trPr>
          <w:trHeight w:val="795"/>
          <w:jc w:val="center"/>
        </w:trPr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面积</w:t>
            </w:r>
          </w:p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（m²）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524CF" w:rsidTr="00F901A6">
        <w:trPr>
          <w:trHeight w:val="405"/>
          <w:jc w:val="center"/>
        </w:trPr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申请保障对象类型，在（）打√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1.低收入住房困难家庭（ ）                        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属何种特殊困难家庭，在（）打√</w:t>
            </w:r>
          </w:p>
        </w:tc>
        <w:tc>
          <w:tcPr>
            <w:tcW w:w="5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1.享受低保（ ）</w:t>
            </w:r>
          </w:p>
        </w:tc>
      </w:tr>
      <w:tr w:rsidR="007524CF" w:rsidTr="00F901A6">
        <w:trPr>
          <w:trHeight w:val="405"/>
          <w:jc w:val="center"/>
        </w:trPr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2.中等偏下收入住房困难家庭（ ）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5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2.孤寡老人（ ）</w:t>
            </w:r>
          </w:p>
        </w:tc>
      </w:tr>
      <w:tr w:rsidR="007524CF" w:rsidTr="00F901A6">
        <w:trPr>
          <w:trHeight w:val="600"/>
          <w:jc w:val="center"/>
        </w:trPr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3.新就业无房职工（ ）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5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3.优抚对象、军烈属、老伤残军人、老复员军人、抗日老兵（ ）</w:t>
            </w:r>
          </w:p>
        </w:tc>
      </w:tr>
      <w:tr w:rsidR="007524CF" w:rsidTr="00F901A6">
        <w:trPr>
          <w:trHeight w:val="405"/>
          <w:jc w:val="center"/>
        </w:trPr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4.在城镇稳定就业的外来务工人员（ ）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5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4.二级以上（含二级）残疾或患重大疾病（ ）</w:t>
            </w:r>
          </w:p>
        </w:tc>
      </w:tr>
      <w:tr w:rsidR="007524CF" w:rsidTr="00F901A6">
        <w:trPr>
          <w:trHeight w:val="405"/>
          <w:jc w:val="center"/>
        </w:trPr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0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5.开发区、园区及企业事业单位员工（　）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5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5.获市级以上（含市级）特殊表彰（ ）</w:t>
            </w:r>
          </w:p>
        </w:tc>
      </w:tr>
      <w:tr w:rsidR="007524CF" w:rsidTr="00F901A6">
        <w:trPr>
          <w:trHeight w:val="405"/>
          <w:jc w:val="center"/>
        </w:trPr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0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5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6.男年满65岁或女年满60岁（ ）</w:t>
            </w:r>
          </w:p>
        </w:tc>
      </w:tr>
      <w:tr w:rsidR="007524CF" w:rsidTr="00F901A6">
        <w:trPr>
          <w:trHeight w:val="420"/>
          <w:jc w:val="center"/>
        </w:trPr>
        <w:tc>
          <w:tcPr>
            <w:tcW w:w="10643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</w:rPr>
              <w:t>承  诺</w:t>
            </w:r>
          </w:p>
        </w:tc>
      </w:tr>
      <w:tr w:rsidR="007524CF" w:rsidTr="00F901A6">
        <w:trPr>
          <w:trHeight w:val="975"/>
          <w:jc w:val="center"/>
        </w:trPr>
        <w:tc>
          <w:tcPr>
            <w:tcW w:w="10643" w:type="dxa"/>
            <w:gridSpan w:val="1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申请人及家庭成员承诺以上所填写的基本情况、家庭收入、住房状况和所提交的相关材料真实无误，并对所申报信息的真实性负责，同意公示。如有弄虚作假、隐瞒情况及健康伪造相关证明材料等，同意按照有关管理规定取消所申请保障资格，并承担由此产生的一切法律及经济责任。          </w:t>
            </w:r>
          </w:p>
        </w:tc>
      </w:tr>
      <w:tr w:rsidR="007524CF" w:rsidTr="00F901A6">
        <w:trPr>
          <w:trHeight w:val="405"/>
          <w:jc w:val="center"/>
        </w:trPr>
        <w:tc>
          <w:tcPr>
            <w:tcW w:w="1064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申请人签名：             家庭成员签名：                                        年   月   日</w:t>
            </w:r>
          </w:p>
        </w:tc>
      </w:tr>
      <w:tr w:rsidR="007524CF" w:rsidTr="00F901A6">
        <w:trPr>
          <w:trHeight w:val="1995"/>
          <w:jc w:val="center"/>
        </w:trPr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lastRenderedPageBreak/>
              <w:t>街道办事 处（乡镇 人民政府 ）或所在 单位意见</w:t>
            </w:r>
          </w:p>
        </w:tc>
        <w:tc>
          <w:tcPr>
            <w:tcW w:w="944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经审核，申请人</w:t>
            </w:r>
            <w:r>
              <w:rPr>
                <w:rStyle w:val="font51"/>
                <w:rFonts w:hint="default"/>
              </w:rPr>
              <w:t xml:space="preserve">          </w:t>
            </w:r>
            <w:r>
              <w:rPr>
                <w:rStyle w:val="font11"/>
                <w:rFonts w:hint="default"/>
              </w:rPr>
              <w:t>符合申请公共租赁住房实物配租保障条件。</w:t>
            </w:r>
          </w:p>
        </w:tc>
      </w:tr>
      <w:tr w:rsidR="007524CF" w:rsidTr="00F901A6">
        <w:trPr>
          <w:trHeight w:val="405"/>
          <w:jc w:val="center"/>
        </w:trPr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44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经办人：            复核人：              负责人：                 年   月   日</w:t>
            </w:r>
          </w:p>
        </w:tc>
      </w:tr>
      <w:tr w:rsidR="007524CF" w:rsidTr="00F901A6">
        <w:trPr>
          <w:trHeight w:val="2310"/>
          <w:jc w:val="center"/>
        </w:trPr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当地房改 办 意 见</w:t>
            </w:r>
          </w:p>
        </w:tc>
        <w:tc>
          <w:tcPr>
            <w:tcW w:w="944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经审核，申请人</w:t>
            </w:r>
            <w:r>
              <w:rPr>
                <w:rStyle w:val="font51"/>
                <w:rFonts w:hint="default"/>
              </w:rPr>
              <w:t xml:space="preserve">          </w:t>
            </w:r>
            <w:r>
              <w:rPr>
                <w:rStyle w:val="font11"/>
                <w:rFonts w:hint="default"/>
              </w:rPr>
              <w:t>符合申请公共租赁住房实物配租保障条件。</w:t>
            </w:r>
          </w:p>
        </w:tc>
      </w:tr>
      <w:tr w:rsidR="007524CF" w:rsidTr="00F901A6">
        <w:trPr>
          <w:trHeight w:val="405"/>
          <w:jc w:val="center"/>
        </w:trPr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44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经办人：            复核人：              负责人：                 年   月   日</w:t>
            </w:r>
          </w:p>
        </w:tc>
      </w:tr>
      <w:tr w:rsidR="007524CF" w:rsidTr="00F901A6">
        <w:trPr>
          <w:trHeight w:val="2460"/>
          <w:jc w:val="center"/>
        </w:trPr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市房改办 意    见</w:t>
            </w:r>
          </w:p>
        </w:tc>
        <w:tc>
          <w:tcPr>
            <w:tcW w:w="944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9C52F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经审核，申请人</w:t>
            </w:r>
            <w:r>
              <w:rPr>
                <w:rStyle w:val="font11"/>
                <w:rFonts w:hint="default"/>
              </w:rPr>
              <w:t>符合申请公共租赁住房实物配租保障条件。</w:t>
            </w:r>
          </w:p>
        </w:tc>
      </w:tr>
      <w:tr w:rsidR="007524CF" w:rsidTr="00F901A6">
        <w:trPr>
          <w:trHeight w:val="375"/>
          <w:jc w:val="center"/>
        </w:trPr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44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经办人：            复核人：              负责人：                 年   月   日</w:t>
            </w:r>
          </w:p>
        </w:tc>
      </w:tr>
      <w:tr w:rsidR="007524CF" w:rsidTr="00F901A6">
        <w:trPr>
          <w:trHeight w:val="450"/>
          <w:jc w:val="center"/>
        </w:trPr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CF" w:rsidRDefault="007524CF" w:rsidP="00F901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备    注</w:t>
            </w:r>
          </w:p>
        </w:tc>
        <w:tc>
          <w:tcPr>
            <w:tcW w:w="94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4CF" w:rsidRDefault="007524CF" w:rsidP="00F901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524CF" w:rsidTr="00F901A6">
        <w:trPr>
          <w:trHeight w:val="315"/>
          <w:jc w:val="center"/>
        </w:trPr>
        <w:tc>
          <w:tcPr>
            <w:tcW w:w="10643" w:type="dxa"/>
            <w:gridSpan w:val="14"/>
            <w:tcBorders>
              <w:top w:val="single" w:sz="4" w:space="0" w:color="000000"/>
            </w:tcBorders>
            <w:vAlign w:val="bottom"/>
          </w:tcPr>
          <w:p w:rsidR="007524CF" w:rsidRDefault="007524CF" w:rsidP="00F901A6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注：</w:t>
            </w:r>
          </w:p>
        </w:tc>
      </w:tr>
      <w:tr w:rsidR="007524CF" w:rsidTr="00F901A6">
        <w:trPr>
          <w:trHeight w:val="4104"/>
          <w:jc w:val="center"/>
        </w:trPr>
        <w:tc>
          <w:tcPr>
            <w:tcW w:w="10643" w:type="dxa"/>
            <w:gridSpan w:val="14"/>
          </w:tcPr>
          <w:p w:rsidR="007524CF" w:rsidRDefault="007524CF" w:rsidP="009C52FF">
            <w:pPr>
              <w:widowControl/>
              <w:spacing w:beforeLines="50"/>
              <w:textAlignment w:val="bottom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    一、申请人应提交的材料：</w:t>
            </w:r>
          </w:p>
          <w:p w:rsidR="007524CF" w:rsidRDefault="007524CF" w:rsidP="00F901A6">
            <w:pPr>
              <w:widowControl/>
              <w:spacing w:line="360" w:lineRule="exac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1.公共租赁住房保障申请表</w:t>
            </w:r>
            <w:r w:rsidR="003002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（一式三份）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</w:t>
            </w:r>
          </w:p>
          <w:p w:rsidR="007524CF" w:rsidRDefault="007524CF" w:rsidP="00F901A6">
            <w:pPr>
              <w:widowControl/>
              <w:spacing w:line="360" w:lineRule="exac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2.家庭成员身份证和户口簿或其他居住证明（验原件，并提交复印件）；</w:t>
            </w:r>
          </w:p>
          <w:p w:rsidR="007524CF" w:rsidRDefault="007524CF" w:rsidP="00F901A6">
            <w:pPr>
              <w:widowControl/>
              <w:spacing w:line="360" w:lineRule="exac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3.家庭住房情况的证明材料：</w:t>
            </w:r>
          </w:p>
          <w:p w:rsidR="007524CF" w:rsidRDefault="007524CF" w:rsidP="00F901A6">
            <w:pPr>
              <w:widowControl/>
              <w:spacing w:line="360" w:lineRule="exac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（1）有房户：提交房产所有权证（验原件，并提交复印件），并提供房屋登记信息查询证明；</w:t>
            </w:r>
          </w:p>
          <w:p w:rsidR="007524CF" w:rsidRDefault="007524CF" w:rsidP="00F901A6">
            <w:pPr>
              <w:widowControl/>
              <w:spacing w:line="360" w:lineRule="exac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（2）无房户：提供房屋登记信息查询证明；租房的，同时提供租房合同等证明。</w:t>
            </w:r>
          </w:p>
          <w:p w:rsidR="007524CF" w:rsidRDefault="007524CF" w:rsidP="00F901A6">
            <w:pPr>
              <w:widowControl/>
              <w:spacing w:line="360" w:lineRule="exact"/>
              <w:ind w:firstLineChars="200" w:firstLine="440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4.家庭（含申请人及其配偶、同住已成年的其他家庭成员）收入情况、就业情况、缴纳社会养老保险费的</w:t>
            </w:r>
          </w:p>
          <w:p w:rsidR="007524CF" w:rsidRDefault="007524CF" w:rsidP="00F901A6">
            <w:pPr>
              <w:widowControl/>
              <w:spacing w:line="360" w:lineRule="exact"/>
              <w:ind w:firstLineChars="200" w:firstLine="440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证明材料，由所在单位或民政部门出具核实证明；</w:t>
            </w:r>
          </w:p>
          <w:p w:rsidR="007524CF" w:rsidRDefault="007524CF" w:rsidP="00F901A6">
            <w:pPr>
              <w:widowControl/>
              <w:spacing w:line="360" w:lineRule="exact"/>
              <w:ind w:firstLineChars="200" w:firstLine="440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5.婚姻状况证明（含已婚、离异、未婚），视个人情况分别提供结婚证原件及复印件、离婚证原件及复印</w:t>
            </w:r>
          </w:p>
          <w:p w:rsidR="007524CF" w:rsidRPr="00D334AF" w:rsidRDefault="007524CF" w:rsidP="00F901A6">
            <w:pPr>
              <w:widowControl/>
              <w:spacing w:line="360" w:lineRule="exact"/>
              <w:ind w:firstLineChars="300" w:firstLine="660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件、未婚声明；</w:t>
            </w:r>
          </w:p>
          <w:p w:rsidR="007524CF" w:rsidRDefault="007524CF" w:rsidP="00F901A6">
            <w:pPr>
              <w:widowControl/>
              <w:spacing w:line="360" w:lineRule="exac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6.其他有关证明材料（如低保证、残疾证、重大疾病证明、特殊表彰证明等）。</w:t>
            </w:r>
          </w:p>
        </w:tc>
      </w:tr>
      <w:tr w:rsidR="007524CF" w:rsidTr="00F901A6">
        <w:trPr>
          <w:trHeight w:val="2094"/>
          <w:jc w:val="center"/>
        </w:trPr>
        <w:tc>
          <w:tcPr>
            <w:tcW w:w="10643" w:type="dxa"/>
            <w:gridSpan w:val="14"/>
          </w:tcPr>
          <w:p w:rsidR="007524CF" w:rsidRDefault="007524CF" w:rsidP="00F901A6">
            <w:pPr>
              <w:widowControl/>
              <w:textAlignment w:val="bottom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   </w:t>
            </w:r>
          </w:p>
          <w:p w:rsidR="007524CF" w:rsidRDefault="007524CF" w:rsidP="00F901A6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    二、对现住房情况的认定：</w:t>
            </w:r>
          </w:p>
          <w:p w:rsidR="007524CF" w:rsidRDefault="007524CF" w:rsidP="00F901A6">
            <w:pPr>
              <w:widowControl/>
              <w:spacing w:line="360" w:lineRule="exact"/>
              <w:ind w:firstLineChars="200" w:firstLine="440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1.住房建筑面积：指供家庭居住使用的房屋面积，以房屋租赁契约、房屋所有权证或房屋买卖合同等 合法</w:t>
            </w:r>
          </w:p>
          <w:p w:rsidR="007524CF" w:rsidRDefault="007524CF" w:rsidP="00F901A6">
            <w:pPr>
              <w:widowControl/>
              <w:spacing w:line="360" w:lineRule="exact"/>
              <w:ind w:firstLineChars="200" w:firstLine="440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证件中标明的类型、面积为准，对应填写建筑面积；有两处以上住房的房屋面积应合并</w:t>
            </w:r>
          </w:p>
          <w:p w:rsidR="007524CF" w:rsidRDefault="007524CF" w:rsidP="00F901A6">
            <w:pPr>
              <w:widowControl/>
              <w:spacing w:line="360" w:lineRule="exact"/>
              <w:ind w:firstLineChars="200" w:firstLine="440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计算；自选搭建的临时房屋不计入房屋面积；</w:t>
            </w:r>
          </w:p>
          <w:p w:rsidR="007524CF" w:rsidRDefault="007524CF" w:rsidP="00F901A6">
            <w:pPr>
              <w:widowControl/>
              <w:spacing w:line="360" w:lineRule="exac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2.人均面积：按家庭人口计算的实际平均每人使用的住房面积。</w:t>
            </w:r>
          </w:p>
        </w:tc>
      </w:tr>
    </w:tbl>
    <w:p w:rsidR="00220AFD" w:rsidRPr="007524CF" w:rsidRDefault="00220AFD"/>
    <w:sectPr w:rsidR="00220AFD" w:rsidRPr="007524CF" w:rsidSect="003413BC">
      <w:pgSz w:w="11906" w:h="16838"/>
      <w:pgMar w:top="567" w:right="567" w:bottom="567" w:left="56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810" w:rsidRDefault="00347810" w:rsidP="007524CF">
      <w:r>
        <w:separator/>
      </w:r>
    </w:p>
  </w:endnote>
  <w:endnote w:type="continuationSeparator" w:id="1">
    <w:p w:rsidR="00347810" w:rsidRDefault="00347810" w:rsidP="00752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810" w:rsidRDefault="00347810" w:rsidP="007524CF">
      <w:r>
        <w:separator/>
      </w:r>
    </w:p>
  </w:footnote>
  <w:footnote w:type="continuationSeparator" w:id="1">
    <w:p w:rsidR="00347810" w:rsidRDefault="00347810" w:rsidP="007524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4CF"/>
    <w:rsid w:val="00220AFD"/>
    <w:rsid w:val="002A7B41"/>
    <w:rsid w:val="00300210"/>
    <w:rsid w:val="003413BC"/>
    <w:rsid w:val="00347810"/>
    <w:rsid w:val="007524CF"/>
    <w:rsid w:val="009C52FF"/>
    <w:rsid w:val="00C5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4C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2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24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24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24CF"/>
    <w:rPr>
      <w:sz w:val="18"/>
      <w:szCs w:val="18"/>
    </w:rPr>
  </w:style>
  <w:style w:type="character" w:customStyle="1" w:styleId="font51">
    <w:name w:val="font51"/>
    <w:basedOn w:val="a0"/>
    <w:rsid w:val="007524CF"/>
    <w:rPr>
      <w:rFonts w:ascii="宋体" w:eastAsia="宋体" w:hAnsi="宋体" w:cs="宋体" w:hint="eastAsia"/>
      <w:i w:val="0"/>
      <w:color w:val="000000"/>
      <w:sz w:val="22"/>
      <w:szCs w:val="22"/>
      <w:u w:val="single"/>
    </w:rPr>
  </w:style>
  <w:style w:type="character" w:customStyle="1" w:styleId="font11">
    <w:name w:val="font11"/>
    <w:basedOn w:val="a0"/>
    <w:rsid w:val="007524CF"/>
    <w:rPr>
      <w:rFonts w:ascii="宋体" w:eastAsia="宋体" w:hAnsi="宋体" w:cs="宋体" w:hint="eastAsia"/>
      <w:i w:val="0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1603</Characters>
  <Application>Microsoft Office Word</Application>
  <DocSecurity>0</DocSecurity>
  <Lines>13</Lines>
  <Paragraphs>3</Paragraphs>
  <ScaleCrop>false</ScaleCrop>
  <Company>微软公司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严则坤</dc:creator>
  <cp:keywords/>
  <dc:description/>
  <cp:lastModifiedBy>黎超为</cp:lastModifiedBy>
  <cp:revision>4</cp:revision>
  <cp:lastPrinted>2016-11-23T01:49:00Z</cp:lastPrinted>
  <dcterms:created xsi:type="dcterms:W3CDTF">2016-07-27T09:56:00Z</dcterms:created>
  <dcterms:modified xsi:type="dcterms:W3CDTF">2016-11-23T01:49:00Z</dcterms:modified>
</cp:coreProperties>
</file>